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7117" w14:textId="77777777" w:rsidR="004938B8" w:rsidRDefault="004938B8" w:rsidP="694DEB39">
      <w:pPr>
        <w:jc w:val="center"/>
        <w:rPr>
          <w:rFonts w:ascii="Arial Narrow" w:hAnsi="Arial Narrow" w:cs="Arial"/>
          <w:b/>
          <w:bCs/>
          <w:sz w:val="28"/>
          <w:szCs w:val="28"/>
        </w:rPr>
      </w:pPr>
      <w:r w:rsidRPr="004938B8">
        <w:rPr>
          <w:rFonts w:ascii="Arial Narrow" w:hAnsi="Arial Narrow" w:cs="Arial"/>
          <w:b/>
          <w:noProof/>
          <w:sz w:val="28"/>
          <w:szCs w:val="28"/>
          <w:lang w:eastAsia="fr-FR"/>
        </w:rPr>
        <w:drawing>
          <wp:anchor distT="0" distB="0" distL="114300" distR="114300" simplePos="0" relativeHeight="251658240" behindDoc="0" locked="0" layoutInCell="1" allowOverlap="1" wp14:anchorId="3BE8BB3A" wp14:editId="6A6370B1">
            <wp:simplePos x="0" y="0"/>
            <wp:positionH relativeFrom="column">
              <wp:align>left</wp:align>
            </wp:positionH>
            <wp:positionV relativeFrom="paragraph">
              <wp:posOffset>-710565</wp:posOffset>
            </wp:positionV>
            <wp:extent cx="3047365" cy="1714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aison_duTourisme_quadr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4736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102BA" w14:textId="77777777" w:rsidR="004938B8" w:rsidRPr="009F493A" w:rsidRDefault="007A059D" w:rsidP="004938B8">
      <w:pPr>
        <w:spacing w:after="0"/>
        <w:jc w:val="right"/>
        <w:rPr>
          <w:rFonts w:ascii="Arial" w:hAnsi="Arial" w:cs="Arial"/>
          <w:sz w:val="28"/>
          <w:szCs w:val="28"/>
        </w:rPr>
      </w:pPr>
      <w:r w:rsidRPr="009F493A">
        <w:rPr>
          <w:rFonts w:ascii="Arial" w:hAnsi="Arial" w:cs="Arial"/>
          <w:sz w:val="28"/>
          <w:szCs w:val="28"/>
        </w:rPr>
        <w:t xml:space="preserve">Annexe </w:t>
      </w:r>
      <w:r w:rsidR="00517207" w:rsidRPr="009F493A">
        <w:rPr>
          <w:rFonts w:ascii="Arial" w:hAnsi="Arial" w:cs="Arial"/>
          <w:sz w:val="28"/>
          <w:szCs w:val="28"/>
        </w:rPr>
        <w:t>2</w:t>
      </w:r>
    </w:p>
    <w:p w14:paraId="22A26506" w14:textId="77777777" w:rsidR="007A059D" w:rsidRPr="009F493A" w:rsidRDefault="00C034D9" w:rsidP="004938B8">
      <w:pPr>
        <w:spacing w:after="0"/>
        <w:jc w:val="right"/>
        <w:rPr>
          <w:rFonts w:ascii="Arial" w:hAnsi="Arial" w:cs="Arial"/>
          <w:b/>
          <w:caps/>
          <w:sz w:val="36"/>
        </w:rPr>
      </w:pPr>
      <w:r w:rsidRPr="009F493A">
        <w:rPr>
          <w:rFonts w:ascii="Arial" w:hAnsi="Arial" w:cs="Arial"/>
          <w:b/>
          <w:caps/>
          <w:sz w:val="36"/>
        </w:rPr>
        <w:t>Fiche de renseignements Billetterie</w:t>
      </w:r>
    </w:p>
    <w:p w14:paraId="4B0A6DA6" w14:textId="77777777" w:rsidR="00BE0B6D" w:rsidRPr="009F493A" w:rsidRDefault="00BE0B6D" w:rsidP="00BE0B6D">
      <w:pPr>
        <w:jc w:val="center"/>
        <w:rPr>
          <w:rFonts w:ascii="Arial" w:hAnsi="Arial" w:cs="Arial"/>
          <w:b/>
          <w:sz w:val="36"/>
        </w:rPr>
      </w:pPr>
    </w:p>
    <w:p w14:paraId="6A1D444E" w14:textId="05DBC514" w:rsidR="008E0A91" w:rsidRPr="009F493A" w:rsidRDefault="008E0A91" w:rsidP="473DC882">
      <w:pPr>
        <w:rPr>
          <w:rFonts w:ascii="Arial" w:hAnsi="Arial" w:cs="Arial"/>
          <w:b/>
          <w:bCs/>
        </w:rPr>
      </w:pPr>
      <w:r w:rsidRPr="473DC882">
        <w:rPr>
          <w:rFonts w:ascii="Arial" w:hAnsi="Arial" w:cs="Arial"/>
          <w:b/>
          <w:bCs/>
        </w:rPr>
        <w:t xml:space="preserve">Organisateur (Nom, adresse, téléphone, </w:t>
      </w:r>
      <w:r w:rsidR="37E00DD0" w:rsidRPr="473DC882">
        <w:rPr>
          <w:rFonts w:ascii="Arial" w:hAnsi="Arial" w:cs="Arial"/>
          <w:b/>
          <w:bCs/>
        </w:rPr>
        <w:t xml:space="preserve">mail, </w:t>
      </w:r>
      <w:r w:rsidRPr="473DC882">
        <w:rPr>
          <w:rFonts w:ascii="Arial" w:hAnsi="Arial" w:cs="Arial"/>
          <w:b/>
          <w:bCs/>
        </w:rPr>
        <w:t xml:space="preserve">représenté par) : </w:t>
      </w:r>
    </w:p>
    <w:p w14:paraId="7FD25DB7" w14:textId="088C1124" w:rsidR="00E643EE" w:rsidRPr="009F493A" w:rsidRDefault="008E7B17" w:rsidP="00E643EE">
      <w:pPr>
        <w:spacing w:after="0"/>
        <w:rPr>
          <w:rFonts w:ascii="Arial" w:hAnsi="Arial" w:cs="Arial"/>
          <w:sz w:val="18"/>
          <w:szCs w:val="18"/>
        </w:rPr>
      </w:pPr>
      <w:r w:rsidRPr="4B65D859">
        <w:rPr>
          <w:rFonts w:ascii="Arial" w:hAnsi="Arial" w:cs="Arial"/>
        </w:rPr>
        <w:t>……………………………………………………………………………………………………………………………………………………………………………………………………………………………………………………………………………………………………………………………………………………………………………………………………………………………………………………</w:t>
      </w:r>
    </w:p>
    <w:p w14:paraId="44623F93" w14:textId="0EF91EC3" w:rsidR="00C034D9" w:rsidRPr="009F493A" w:rsidRDefault="00C034D9" w:rsidP="00E643EE">
      <w:pPr>
        <w:spacing w:after="0"/>
        <w:rPr>
          <w:rFonts w:ascii="Arial" w:hAnsi="Arial" w:cs="Arial"/>
        </w:rPr>
      </w:pPr>
      <w:r w:rsidRPr="4B65D859">
        <w:rPr>
          <w:rFonts w:ascii="Arial" w:hAnsi="Arial" w:cs="Arial"/>
          <w:b/>
          <w:bCs/>
        </w:rPr>
        <w:t xml:space="preserve">Titre du billet :  </w:t>
      </w:r>
      <w:r w:rsidRPr="4B65D859">
        <w:rPr>
          <w:rFonts w:ascii="Arial" w:hAnsi="Arial" w:cs="Arial"/>
        </w:rPr>
        <w:t>…….……………………………………………………………………………………………………</w:t>
      </w:r>
      <w:r w:rsidR="00E53359" w:rsidRPr="4B65D859">
        <w:rPr>
          <w:rFonts w:ascii="Arial" w:hAnsi="Arial" w:cs="Arial"/>
        </w:rPr>
        <w:t>..</w:t>
      </w:r>
    </w:p>
    <w:p w14:paraId="082DBB41" w14:textId="4B4A182F" w:rsidR="00C034D9" w:rsidRPr="009F493A" w:rsidRDefault="00C034D9" w:rsidP="00933B19">
      <w:pPr>
        <w:rPr>
          <w:rFonts w:ascii="Arial" w:hAnsi="Arial" w:cs="Arial"/>
        </w:rPr>
      </w:pPr>
      <w:r w:rsidRPr="473DC882">
        <w:rPr>
          <w:rFonts w:ascii="Arial" w:hAnsi="Arial" w:cs="Arial"/>
          <w:b/>
          <w:bCs/>
        </w:rPr>
        <w:t xml:space="preserve">Sous-titre : </w:t>
      </w:r>
      <w:r w:rsidRPr="473DC882">
        <w:rPr>
          <w:rFonts w:ascii="Arial" w:hAnsi="Arial" w:cs="Arial"/>
        </w:rPr>
        <w:t>………………………………………………………………………………………</w:t>
      </w:r>
      <w:r w:rsidR="009711FF" w:rsidRPr="473DC882">
        <w:rPr>
          <w:rFonts w:ascii="Arial" w:hAnsi="Arial" w:cs="Arial"/>
        </w:rPr>
        <w:t>……………………</w:t>
      </w:r>
    </w:p>
    <w:p w14:paraId="5D755FB7" w14:textId="77777777" w:rsidR="00C034D9" w:rsidRPr="009F493A" w:rsidRDefault="00C034D9" w:rsidP="00933B19">
      <w:pPr>
        <w:rPr>
          <w:rFonts w:ascii="Arial" w:hAnsi="Arial" w:cs="Arial"/>
        </w:rPr>
      </w:pPr>
      <w:r w:rsidRPr="009F493A">
        <w:rPr>
          <w:rFonts w:ascii="Arial" w:hAnsi="Arial" w:cs="Arial"/>
          <w:b/>
        </w:rPr>
        <w:t>Tarif indicatif :</w:t>
      </w:r>
      <w:r w:rsidR="00E643EE" w:rsidRPr="009F493A">
        <w:rPr>
          <w:rFonts w:ascii="Arial" w:hAnsi="Arial" w:cs="Arial"/>
        </w:rPr>
        <w:t xml:space="preserve"> </w:t>
      </w:r>
      <w:r w:rsidRPr="009F493A">
        <w:rPr>
          <w:rFonts w:ascii="Arial" w:hAnsi="Arial" w:cs="Arial"/>
        </w:rPr>
        <w:t>…………………………………………………………………………………………………</w:t>
      </w:r>
      <w:r w:rsidR="009711FF" w:rsidRPr="009F493A">
        <w:rPr>
          <w:rFonts w:ascii="Arial" w:hAnsi="Arial" w:cs="Arial"/>
        </w:rPr>
        <w:t>…………</w:t>
      </w:r>
    </w:p>
    <w:p w14:paraId="7AE5C4AC" w14:textId="77777777" w:rsidR="00C034D9" w:rsidRPr="009F493A" w:rsidRDefault="00C034D9" w:rsidP="00933B19">
      <w:pPr>
        <w:rPr>
          <w:rFonts w:ascii="Arial" w:hAnsi="Arial" w:cs="Arial"/>
        </w:rPr>
      </w:pPr>
      <w:r w:rsidRPr="009F493A">
        <w:rPr>
          <w:rFonts w:ascii="Arial" w:hAnsi="Arial" w:cs="Arial"/>
          <w:b/>
        </w:rPr>
        <w:t>Date</w:t>
      </w:r>
      <w:r w:rsidR="00933B19" w:rsidRPr="009F493A">
        <w:rPr>
          <w:rFonts w:ascii="Arial" w:hAnsi="Arial" w:cs="Arial"/>
          <w:b/>
        </w:rPr>
        <w:t>(s)</w:t>
      </w:r>
      <w:r w:rsidRPr="009F493A">
        <w:rPr>
          <w:rFonts w:ascii="Arial" w:hAnsi="Arial" w:cs="Arial"/>
          <w:b/>
        </w:rPr>
        <w:t xml:space="preserve"> </w:t>
      </w:r>
      <w:r w:rsidR="00933B19" w:rsidRPr="009F493A">
        <w:rPr>
          <w:rFonts w:ascii="Arial" w:hAnsi="Arial" w:cs="Arial"/>
          <w:b/>
        </w:rPr>
        <w:t>et Heure(s)</w:t>
      </w:r>
      <w:r w:rsidRPr="009F493A">
        <w:rPr>
          <w:rFonts w:ascii="Arial" w:hAnsi="Arial" w:cs="Arial"/>
          <w:b/>
        </w:rPr>
        <w:t> :</w:t>
      </w:r>
      <w:r w:rsidRPr="009F493A">
        <w:rPr>
          <w:rFonts w:ascii="Arial" w:hAnsi="Arial" w:cs="Arial"/>
        </w:rPr>
        <w:t xml:space="preserve"> ……………………………………………………………………………………</w:t>
      </w:r>
      <w:r w:rsidR="009711FF" w:rsidRPr="009F493A">
        <w:rPr>
          <w:rFonts w:ascii="Arial" w:hAnsi="Arial" w:cs="Arial"/>
        </w:rPr>
        <w:t>………………………</w:t>
      </w:r>
    </w:p>
    <w:p w14:paraId="5BB6E87A" w14:textId="77777777" w:rsidR="009711FF" w:rsidRPr="009F493A" w:rsidRDefault="00C034D9" w:rsidP="00933B19">
      <w:pPr>
        <w:rPr>
          <w:rFonts w:ascii="Arial" w:hAnsi="Arial" w:cs="Arial"/>
        </w:rPr>
      </w:pPr>
      <w:r w:rsidRPr="009F493A">
        <w:rPr>
          <w:rFonts w:ascii="Arial" w:hAnsi="Arial" w:cs="Arial"/>
          <w:b/>
        </w:rPr>
        <w:t>Lieu (nom de la salle ou lieu de rdv précis, adresse, code postal, ville) :</w:t>
      </w:r>
      <w:r w:rsidRPr="009F493A">
        <w:rPr>
          <w:rFonts w:ascii="Arial" w:hAnsi="Arial" w:cs="Arial"/>
        </w:rPr>
        <w:t xml:space="preserve"> ………………………………………………………………………………………………………………………………………</w:t>
      </w:r>
      <w:r w:rsidR="009711FF" w:rsidRPr="009F493A">
        <w:rPr>
          <w:rFonts w:ascii="Arial" w:hAnsi="Arial" w:cs="Arial"/>
        </w:rPr>
        <w:t>…………………………………………………………………………………………………………………………………………………………………………………………………………………………………………………</w:t>
      </w:r>
      <w:r w:rsidRPr="009F493A">
        <w:rPr>
          <w:rFonts w:ascii="Arial" w:hAnsi="Arial" w:cs="Arial"/>
        </w:rPr>
        <w:t>………</w:t>
      </w:r>
      <w:r w:rsidR="009711FF" w:rsidRPr="009F493A">
        <w:rPr>
          <w:rFonts w:ascii="Arial" w:hAnsi="Arial" w:cs="Arial"/>
        </w:rPr>
        <w:t>…….…………………………………………</w:t>
      </w:r>
      <w:r w:rsidR="009F493A">
        <w:rPr>
          <w:rFonts w:ascii="Arial" w:hAnsi="Arial" w:cs="Arial"/>
        </w:rPr>
        <w:t>..</w:t>
      </w:r>
      <w:r w:rsidR="009711FF" w:rsidRPr="009F493A">
        <w:rPr>
          <w:rFonts w:ascii="Arial" w:hAnsi="Arial" w:cs="Arial"/>
        </w:rPr>
        <w:t>…………………………………………………………………………………………………………………………………………………………………………………………………………………………</w:t>
      </w:r>
    </w:p>
    <w:p w14:paraId="1301830A" w14:textId="77777777" w:rsidR="009711FF" w:rsidRPr="009F493A" w:rsidRDefault="00C034D9" w:rsidP="00933B19">
      <w:pPr>
        <w:rPr>
          <w:rFonts w:ascii="Arial" w:hAnsi="Arial" w:cs="Arial"/>
        </w:rPr>
      </w:pPr>
      <w:r w:rsidRPr="009F493A">
        <w:rPr>
          <w:rFonts w:ascii="Arial" w:hAnsi="Arial" w:cs="Arial"/>
          <w:b/>
        </w:rPr>
        <w:t>Accès à la salle, au lieu (préciser</w:t>
      </w:r>
      <w:r w:rsidR="00933B19" w:rsidRPr="009F493A">
        <w:rPr>
          <w:rFonts w:ascii="Arial" w:hAnsi="Arial" w:cs="Arial"/>
          <w:b/>
        </w:rPr>
        <w:t>, sera inscrit sur le billet</w:t>
      </w:r>
      <w:r w:rsidRPr="009F493A">
        <w:rPr>
          <w:rFonts w:ascii="Arial" w:hAnsi="Arial" w:cs="Arial"/>
          <w:b/>
        </w:rPr>
        <w:t>) :</w:t>
      </w:r>
      <w:r w:rsidRPr="009F493A">
        <w:rPr>
          <w:rFonts w:ascii="Arial" w:hAnsi="Arial" w:cs="Arial"/>
        </w:rPr>
        <w:t xml:space="preserve"> ……………………………………………………………………………………………………………………………………………………………………………………………………………………………………………………………………………………………...</w:t>
      </w:r>
      <w:r w:rsidR="009711FF" w:rsidRPr="009F493A">
        <w:rPr>
          <w:rFonts w:ascii="Arial" w:hAnsi="Arial" w:cs="Arial"/>
        </w:rPr>
        <w:t>……………………………………………………………………………………………………………………………………………………………………………………………………………………………………………………………………………………………….……………………………………………………………………………</w:t>
      </w:r>
      <w:r w:rsidR="009F493A">
        <w:rPr>
          <w:rFonts w:ascii="Arial" w:hAnsi="Arial" w:cs="Arial"/>
        </w:rPr>
        <w:t>...</w:t>
      </w:r>
      <w:r w:rsidR="009711FF" w:rsidRPr="009F493A">
        <w:rPr>
          <w:rFonts w:ascii="Arial" w:hAnsi="Arial" w:cs="Arial"/>
        </w:rPr>
        <w:t>…………………………………………………………………………………………………………………………………………………………………………………………………………………</w:t>
      </w:r>
      <w:r w:rsidR="009F493A">
        <w:rPr>
          <w:rFonts w:ascii="Arial" w:hAnsi="Arial" w:cs="Arial"/>
        </w:rPr>
        <w:t>………</w:t>
      </w:r>
    </w:p>
    <w:p w14:paraId="3C0CCDA1" w14:textId="77777777" w:rsidR="00C034D9" w:rsidRPr="009F493A" w:rsidRDefault="009711FF" w:rsidP="00933B19">
      <w:pPr>
        <w:rPr>
          <w:rFonts w:ascii="Arial" w:hAnsi="Arial" w:cs="Arial"/>
        </w:rPr>
      </w:pPr>
      <w:r w:rsidRPr="009F493A">
        <w:rPr>
          <w:rFonts w:ascii="Arial" w:hAnsi="Arial" w:cs="Arial"/>
          <w:b/>
        </w:rPr>
        <w:t>Date et heure limite de réservation en ligne :</w:t>
      </w:r>
      <w:r w:rsidRPr="009F493A">
        <w:rPr>
          <w:rFonts w:ascii="Arial" w:hAnsi="Arial" w:cs="Arial"/>
        </w:rPr>
        <w:t xml:space="preserve"> …………………………………………………………………………………………………………………………………………………………………………</w:t>
      </w:r>
      <w:r w:rsidR="009F493A">
        <w:rPr>
          <w:rFonts w:ascii="Arial" w:hAnsi="Arial" w:cs="Arial"/>
        </w:rPr>
        <w:t>………………………………………………</w:t>
      </w:r>
    </w:p>
    <w:p w14:paraId="52397FC4" w14:textId="18D6AB5D" w:rsidR="009711FF" w:rsidRPr="009F493A" w:rsidRDefault="009711FF" w:rsidP="00933B19">
      <w:pPr>
        <w:rPr>
          <w:rFonts w:ascii="Arial" w:hAnsi="Arial" w:cs="Arial"/>
        </w:rPr>
      </w:pPr>
      <w:r w:rsidRPr="7BCC230D">
        <w:rPr>
          <w:rFonts w:ascii="Arial" w:hAnsi="Arial" w:cs="Arial"/>
          <w:b/>
          <w:bCs/>
        </w:rPr>
        <w:lastRenderedPageBreak/>
        <w:t>Descriptif </w:t>
      </w:r>
      <w:r w:rsidR="007A059D" w:rsidRPr="7BCC230D">
        <w:rPr>
          <w:rFonts w:ascii="Arial" w:hAnsi="Arial" w:cs="Arial"/>
          <w:b/>
          <w:bCs/>
        </w:rPr>
        <w:t>en ligne</w:t>
      </w:r>
      <w:r w:rsidR="000A18ED" w:rsidRPr="7BCC230D">
        <w:rPr>
          <w:rFonts w:ascii="Arial" w:hAnsi="Arial" w:cs="Arial"/>
          <w:b/>
          <w:bCs/>
        </w:rPr>
        <w:t xml:space="preserve"> (préciser s’il s’agit du même que la fiche Apidae)</w:t>
      </w:r>
      <w:r w:rsidR="25C567D0" w:rsidRPr="7BCC230D">
        <w:rPr>
          <w:rFonts w:ascii="Arial" w:hAnsi="Arial" w:cs="Arial"/>
          <w:b/>
          <w:bCs/>
        </w:rPr>
        <w:t xml:space="preserve"> </w:t>
      </w:r>
      <w:r w:rsidR="000A18ED" w:rsidRPr="7BCC230D">
        <w:rPr>
          <w:rFonts w:ascii="Arial" w:hAnsi="Arial" w:cs="Arial"/>
          <w:b/>
          <w:bCs/>
        </w:rPr>
        <w:t xml:space="preserve">:  </w:t>
      </w:r>
      <w:r w:rsidRPr="7BCC230D">
        <w:rPr>
          <w:rFonts w:ascii="Arial" w:hAnsi="Arial" w:cs="Arial"/>
        </w:rPr>
        <w:t>………………………………………………………………………………………………………………………………………………………………………………………………………………………………………………………………………………………………………………………………………………………………………………………………………………………………………………………………………………………………………………………………………………………………………………………………………………………………………………………………………………………………………………………………………………………………………………………………………………………………………………………………………………………………………………………………………………………………………………………………………………………………………………………………………………</w:t>
      </w:r>
      <w:r w:rsidR="00E53359" w:rsidRPr="7BCC230D">
        <w:rPr>
          <w:rFonts w:ascii="Arial" w:hAnsi="Arial" w:cs="Arial"/>
        </w:rPr>
        <w:t>……………………………………………………</w:t>
      </w:r>
    </w:p>
    <w:p w14:paraId="02E759B9" w14:textId="77777777" w:rsidR="00865320" w:rsidRPr="009F493A" w:rsidRDefault="00865320" w:rsidP="00933B19">
      <w:pPr>
        <w:rPr>
          <w:rFonts w:ascii="Arial" w:hAnsi="Arial" w:cs="Arial"/>
          <w:b/>
        </w:rPr>
      </w:pPr>
      <w:r w:rsidRPr="009F493A">
        <w:rPr>
          <w:rFonts w:ascii="Arial" w:hAnsi="Arial" w:cs="Arial"/>
          <w:b/>
        </w:rPr>
        <w:t xml:space="preserve">Tarifs (préciser </w:t>
      </w:r>
      <w:r w:rsidR="007A059D" w:rsidRPr="009F493A">
        <w:rPr>
          <w:rFonts w:ascii="Arial" w:hAnsi="Arial" w:cs="Arial"/>
          <w:b/>
        </w:rPr>
        <w:t>pour quel public le tarif réduit, jusqu’à quel âge le tarif enfant etc</w:t>
      </w:r>
      <w:r w:rsidRPr="009F493A">
        <w:rPr>
          <w:rFonts w:ascii="Arial" w:hAnsi="Arial" w:cs="Arial"/>
          <w:b/>
        </w:rPr>
        <w:t xml:space="preserve">…) : </w:t>
      </w:r>
    </w:p>
    <w:p w14:paraId="0069C7AE" w14:textId="77777777" w:rsidR="0059250B" w:rsidRPr="009F493A" w:rsidRDefault="00B33559" w:rsidP="0059250B">
      <w:pPr>
        <w:spacing w:after="0"/>
        <w:rPr>
          <w:rFonts w:ascii="Arial" w:hAnsi="Arial" w:cs="Arial"/>
        </w:rPr>
      </w:pPr>
      <w:r w:rsidRPr="009F493A">
        <w:rPr>
          <w:rFonts w:ascii="Arial" w:hAnsi="Arial" w:cs="Arial"/>
        </w:rPr>
        <w:t>………………………………………………………………………………………………………………………………………………………………………………………………………………………………………………………………………………………………………………………………………………………………………………………………………………………………………………………………………………………………………………………………………</w:t>
      </w:r>
      <w:r w:rsidR="00E53359">
        <w:rPr>
          <w:rFonts w:ascii="Arial" w:hAnsi="Arial" w:cs="Arial"/>
        </w:rPr>
        <w:t>…………………………</w:t>
      </w:r>
    </w:p>
    <w:p w14:paraId="751E1DE6" w14:textId="77777777" w:rsidR="0059250B" w:rsidRPr="009F493A" w:rsidRDefault="0059250B" w:rsidP="0059250B">
      <w:pPr>
        <w:spacing w:after="0"/>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5"/>
        <w:gridCol w:w="1770"/>
        <w:gridCol w:w="2766"/>
      </w:tblGrid>
      <w:tr w:rsidR="00B33559" w:rsidRPr="009F493A" w14:paraId="3FCA615C" w14:textId="77777777" w:rsidTr="473DC882">
        <w:tc>
          <w:tcPr>
            <w:tcW w:w="3261" w:type="dxa"/>
            <w:vAlign w:val="center"/>
          </w:tcPr>
          <w:p w14:paraId="1F6E0087" w14:textId="77777777" w:rsidR="00B33559" w:rsidRPr="009F493A" w:rsidRDefault="00B33559" w:rsidP="00B33559">
            <w:pPr>
              <w:spacing w:after="0" w:line="240" w:lineRule="auto"/>
              <w:jc w:val="center"/>
              <w:rPr>
                <w:rFonts w:ascii="Arial" w:eastAsia="Times New Roman" w:hAnsi="Arial" w:cs="Arial"/>
                <w:b/>
                <w:lang w:eastAsia="fr-FR"/>
              </w:rPr>
            </w:pPr>
            <w:r w:rsidRPr="009F493A">
              <w:rPr>
                <w:rFonts w:ascii="Arial" w:eastAsia="Times New Roman" w:hAnsi="Arial" w:cs="Arial"/>
                <w:b/>
                <w:lang w:eastAsia="fr-FR"/>
              </w:rPr>
              <w:t>INTITULÉ</w:t>
            </w:r>
          </w:p>
        </w:tc>
        <w:tc>
          <w:tcPr>
            <w:tcW w:w="1275" w:type="dxa"/>
            <w:vAlign w:val="center"/>
          </w:tcPr>
          <w:p w14:paraId="5A170DFD" w14:textId="77777777" w:rsidR="00B33559" w:rsidRPr="009F493A" w:rsidRDefault="00B33559" w:rsidP="0059250B">
            <w:pPr>
              <w:spacing w:after="0" w:line="240" w:lineRule="auto"/>
              <w:jc w:val="center"/>
              <w:rPr>
                <w:rFonts w:ascii="Arial" w:eastAsia="Times New Roman" w:hAnsi="Arial" w:cs="Arial"/>
                <w:b/>
                <w:lang w:eastAsia="fr-FR"/>
              </w:rPr>
            </w:pPr>
            <w:r w:rsidRPr="009F493A">
              <w:rPr>
                <w:rFonts w:ascii="Arial" w:eastAsia="Times New Roman" w:hAnsi="Arial" w:cs="Arial"/>
                <w:b/>
                <w:lang w:eastAsia="fr-FR"/>
              </w:rPr>
              <w:t>TARIFS</w:t>
            </w:r>
          </w:p>
        </w:tc>
        <w:tc>
          <w:tcPr>
            <w:tcW w:w="1770" w:type="dxa"/>
            <w:vAlign w:val="center"/>
          </w:tcPr>
          <w:p w14:paraId="41807FAC" w14:textId="77777777" w:rsidR="00B33559" w:rsidRPr="009F493A" w:rsidRDefault="00B33559" w:rsidP="0059250B">
            <w:pPr>
              <w:spacing w:after="0" w:line="240" w:lineRule="auto"/>
              <w:jc w:val="center"/>
              <w:rPr>
                <w:rFonts w:ascii="Arial" w:eastAsia="Times New Roman" w:hAnsi="Arial" w:cs="Arial"/>
                <w:b/>
                <w:lang w:eastAsia="fr-FR"/>
              </w:rPr>
            </w:pPr>
            <w:r w:rsidRPr="009F493A">
              <w:rPr>
                <w:rFonts w:ascii="Arial" w:eastAsia="Times New Roman" w:hAnsi="Arial" w:cs="Arial"/>
                <w:b/>
                <w:lang w:eastAsia="fr-FR"/>
              </w:rPr>
              <w:t>COMMISSION</w:t>
            </w:r>
          </w:p>
        </w:tc>
        <w:tc>
          <w:tcPr>
            <w:tcW w:w="2766" w:type="dxa"/>
            <w:vAlign w:val="center"/>
          </w:tcPr>
          <w:p w14:paraId="79AEBE60" w14:textId="77777777" w:rsidR="00B33559" w:rsidRPr="009F493A" w:rsidRDefault="00B33559" w:rsidP="0059250B">
            <w:pPr>
              <w:spacing w:after="0" w:line="240" w:lineRule="auto"/>
              <w:jc w:val="center"/>
              <w:rPr>
                <w:rFonts w:ascii="Arial" w:eastAsia="Times New Roman" w:hAnsi="Arial" w:cs="Arial"/>
                <w:b/>
                <w:lang w:eastAsia="fr-FR"/>
              </w:rPr>
            </w:pPr>
            <w:r w:rsidRPr="009F493A">
              <w:rPr>
                <w:rFonts w:ascii="Arial" w:eastAsia="Times New Roman" w:hAnsi="Arial" w:cs="Arial"/>
                <w:b/>
                <w:lang w:eastAsia="fr-FR"/>
              </w:rPr>
              <w:t>TARIFS COMMISSIONNÉS</w:t>
            </w:r>
          </w:p>
        </w:tc>
      </w:tr>
      <w:tr w:rsidR="00B33559" w:rsidRPr="009F493A" w14:paraId="6F5D0128" w14:textId="77777777" w:rsidTr="473DC882">
        <w:tc>
          <w:tcPr>
            <w:tcW w:w="3261" w:type="dxa"/>
          </w:tcPr>
          <w:p w14:paraId="5205E342" w14:textId="77777777" w:rsidR="00B33559" w:rsidRPr="009F493A" w:rsidRDefault="00B33559" w:rsidP="0059250B">
            <w:pPr>
              <w:spacing w:after="0" w:line="240" w:lineRule="auto"/>
              <w:jc w:val="center"/>
              <w:rPr>
                <w:rFonts w:ascii="Arial" w:eastAsia="Times New Roman" w:hAnsi="Arial" w:cs="Arial"/>
                <w:lang w:eastAsia="fr-FR"/>
              </w:rPr>
            </w:pPr>
          </w:p>
        </w:tc>
        <w:tc>
          <w:tcPr>
            <w:tcW w:w="1275" w:type="dxa"/>
            <w:vAlign w:val="center"/>
          </w:tcPr>
          <w:p w14:paraId="46EC36D7" w14:textId="77777777" w:rsidR="00B33559" w:rsidRPr="009F493A" w:rsidRDefault="00B33559" w:rsidP="0059250B">
            <w:pPr>
              <w:spacing w:after="0" w:line="240" w:lineRule="auto"/>
              <w:jc w:val="center"/>
              <w:rPr>
                <w:rFonts w:ascii="Arial" w:eastAsia="Times New Roman" w:hAnsi="Arial" w:cs="Arial"/>
                <w:lang w:eastAsia="fr-FR"/>
              </w:rPr>
            </w:pPr>
          </w:p>
        </w:tc>
        <w:tc>
          <w:tcPr>
            <w:tcW w:w="1770" w:type="dxa"/>
            <w:vAlign w:val="center"/>
          </w:tcPr>
          <w:p w14:paraId="6F00A41A" w14:textId="17BC82C0" w:rsidR="00B33559" w:rsidRPr="009F493A" w:rsidRDefault="007D0250" w:rsidP="0059250B">
            <w:pPr>
              <w:spacing w:after="0" w:line="240" w:lineRule="auto"/>
              <w:jc w:val="center"/>
              <w:rPr>
                <w:rFonts w:ascii="Arial" w:eastAsia="Times New Roman" w:hAnsi="Arial" w:cs="Arial"/>
                <w:lang w:eastAsia="fr-FR"/>
              </w:rPr>
            </w:pPr>
            <w:r>
              <w:rPr>
                <w:rFonts w:ascii="Arial" w:eastAsia="Times New Roman" w:hAnsi="Arial" w:cs="Arial"/>
                <w:lang w:eastAsia="fr-FR"/>
              </w:rPr>
              <w:t>6</w:t>
            </w:r>
            <w:r w:rsidR="00B33559" w:rsidRPr="009F493A">
              <w:rPr>
                <w:rFonts w:ascii="Arial" w:eastAsia="Times New Roman" w:hAnsi="Arial" w:cs="Arial"/>
                <w:lang w:eastAsia="fr-FR"/>
              </w:rPr>
              <w:t>%</w:t>
            </w:r>
          </w:p>
        </w:tc>
        <w:tc>
          <w:tcPr>
            <w:tcW w:w="2766" w:type="dxa"/>
            <w:vAlign w:val="center"/>
          </w:tcPr>
          <w:p w14:paraId="06A47D06" w14:textId="77777777" w:rsidR="00B33559" w:rsidRPr="009F493A" w:rsidRDefault="00B33559" w:rsidP="0059250B">
            <w:pPr>
              <w:spacing w:after="0" w:line="240" w:lineRule="auto"/>
              <w:jc w:val="center"/>
              <w:rPr>
                <w:rFonts w:ascii="Arial" w:eastAsia="Times New Roman" w:hAnsi="Arial" w:cs="Arial"/>
                <w:lang w:eastAsia="fr-FR"/>
              </w:rPr>
            </w:pPr>
          </w:p>
        </w:tc>
      </w:tr>
      <w:tr w:rsidR="00B33559" w:rsidRPr="009F493A" w14:paraId="193630E4" w14:textId="77777777" w:rsidTr="473DC882">
        <w:tc>
          <w:tcPr>
            <w:tcW w:w="3261" w:type="dxa"/>
          </w:tcPr>
          <w:p w14:paraId="5E023B4A" w14:textId="77777777" w:rsidR="00B33559" w:rsidRPr="009F493A" w:rsidRDefault="00B33559" w:rsidP="0059250B">
            <w:pPr>
              <w:spacing w:after="0" w:line="240" w:lineRule="auto"/>
              <w:jc w:val="center"/>
              <w:rPr>
                <w:rFonts w:ascii="Arial" w:eastAsia="Times New Roman" w:hAnsi="Arial" w:cs="Arial"/>
                <w:lang w:eastAsia="fr-FR"/>
              </w:rPr>
            </w:pPr>
          </w:p>
        </w:tc>
        <w:tc>
          <w:tcPr>
            <w:tcW w:w="1275" w:type="dxa"/>
            <w:vAlign w:val="center"/>
          </w:tcPr>
          <w:p w14:paraId="16A9651F" w14:textId="77777777" w:rsidR="00B33559" w:rsidRPr="009F493A" w:rsidRDefault="00B33559" w:rsidP="0059250B">
            <w:pPr>
              <w:spacing w:after="0" w:line="240" w:lineRule="auto"/>
              <w:jc w:val="center"/>
              <w:rPr>
                <w:rFonts w:ascii="Arial" w:eastAsia="Times New Roman" w:hAnsi="Arial" w:cs="Arial"/>
                <w:lang w:eastAsia="fr-FR"/>
              </w:rPr>
            </w:pPr>
          </w:p>
        </w:tc>
        <w:tc>
          <w:tcPr>
            <w:tcW w:w="1770" w:type="dxa"/>
            <w:vAlign w:val="center"/>
          </w:tcPr>
          <w:p w14:paraId="7B990490" w14:textId="6D3573F5" w:rsidR="00B33559" w:rsidRPr="009F493A" w:rsidRDefault="007D0250" w:rsidP="0059250B">
            <w:pPr>
              <w:spacing w:after="0" w:line="240" w:lineRule="auto"/>
              <w:jc w:val="center"/>
              <w:rPr>
                <w:rFonts w:ascii="Arial" w:eastAsia="Times New Roman" w:hAnsi="Arial" w:cs="Arial"/>
                <w:lang w:eastAsia="fr-FR"/>
              </w:rPr>
            </w:pPr>
            <w:r>
              <w:rPr>
                <w:rFonts w:ascii="Arial" w:eastAsia="Times New Roman" w:hAnsi="Arial" w:cs="Arial"/>
                <w:lang w:eastAsia="fr-FR"/>
              </w:rPr>
              <w:t>6</w:t>
            </w:r>
            <w:r w:rsidR="00B33559" w:rsidRPr="009F493A">
              <w:rPr>
                <w:rFonts w:ascii="Arial" w:eastAsia="Times New Roman" w:hAnsi="Arial" w:cs="Arial"/>
                <w:lang w:eastAsia="fr-FR"/>
              </w:rPr>
              <w:t>%</w:t>
            </w:r>
          </w:p>
        </w:tc>
        <w:tc>
          <w:tcPr>
            <w:tcW w:w="2766" w:type="dxa"/>
            <w:vAlign w:val="center"/>
          </w:tcPr>
          <w:p w14:paraId="38511242" w14:textId="77777777" w:rsidR="00B33559" w:rsidRPr="009F493A" w:rsidRDefault="00B33559" w:rsidP="0059250B">
            <w:pPr>
              <w:spacing w:after="0" w:line="240" w:lineRule="auto"/>
              <w:jc w:val="center"/>
              <w:rPr>
                <w:rFonts w:ascii="Arial" w:eastAsia="Times New Roman" w:hAnsi="Arial" w:cs="Arial"/>
                <w:lang w:eastAsia="fr-FR"/>
              </w:rPr>
            </w:pPr>
          </w:p>
        </w:tc>
      </w:tr>
      <w:tr w:rsidR="00B33559" w:rsidRPr="009F493A" w14:paraId="682BF41F" w14:textId="77777777" w:rsidTr="473DC882">
        <w:tc>
          <w:tcPr>
            <w:tcW w:w="3261" w:type="dxa"/>
          </w:tcPr>
          <w:p w14:paraId="4EFE562C" w14:textId="77777777" w:rsidR="00B33559" w:rsidRPr="009F493A" w:rsidRDefault="00B33559" w:rsidP="0059250B">
            <w:pPr>
              <w:spacing w:after="0" w:line="240" w:lineRule="auto"/>
              <w:jc w:val="center"/>
              <w:rPr>
                <w:rFonts w:ascii="Arial" w:eastAsia="Times New Roman" w:hAnsi="Arial" w:cs="Arial"/>
                <w:lang w:eastAsia="fr-FR"/>
              </w:rPr>
            </w:pPr>
          </w:p>
        </w:tc>
        <w:tc>
          <w:tcPr>
            <w:tcW w:w="1275" w:type="dxa"/>
            <w:vAlign w:val="center"/>
          </w:tcPr>
          <w:p w14:paraId="0E3CAA6F" w14:textId="77777777" w:rsidR="00B33559" w:rsidRPr="009F493A" w:rsidRDefault="00B33559" w:rsidP="0059250B">
            <w:pPr>
              <w:spacing w:after="0" w:line="240" w:lineRule="auto"/>
              <w:jc w:val="center"/>
              <w:rPr>
                <w:rFonts w:ascii="Arial" w:eastAsia="Times New Roman" w:hAnsi="Arial" w:cs="Arial"/>
                <w:lang w:eastAsia="fr-FR"/>
              </w:rPr>
            </w:pPr>
          </w:p>
        </w:tc>
        <w:tc>
          <w:tcPr>
            <w:tcW w:w="1770" w:type="dxa"/>
            <w:vAlign w:val="center"/>
          </w:tcPr>
          <w:p w14:paraId="48630CA3" w14:textId="5C274BDD" w:rsidR="00B33559" w:rsidRPr="009F493A" w:rsidRDefault="007D0250" w:rsidP="0059250B">
            <w:pPr>
              <w:spacing w:after="0" w:line="240" w:lineRule="auto"/>
              <w:jc w:val="center"/>
              <w:rPr>
                <w:rFonts w:ascii="Arial" w:eastAsia="Times New Roman" w:hAnsi="Arial" w:cs="Arial"/>
                <w:lang w:eastAsia="fr-FR"/>
              </w:rPr>
            </w:pPr>
            <w:r>
              <w:rPr>
                <w:rFonts w:ascii="Arial" w:eastAsia="Times New Roman" w:hAnsi="Arial" w:cs="Arial"/>
                <w:lang w:eastAsia="fr-FR"/>
              </w:rPr>
              <w:t>6</w:t>
            </w:r>
            <w:r w:rsidR="00B33559" w:rsidRPr="009F493A">
              <w:rPr>
                <w:rFonts w:ascii="Arial" w:eastAsia="Times New Roman" w:hAnsi="Arial" w:cs="Arial"/>
                <w:lang w:eastAsia="fr-FR"/>
              </w:rPr>
              <w:t>%</w:t>
            </w:r>
          </w:p>
        </w:tc>
        <w:tc>
          <w:tcPr>
            <w:tcW w:w="2766" w:type="dxa"/>
            <w:vAlign w:val="center"/>
          </w:tcPr>
          <w:p w14:paraId="1AE8986B" w14:textId="77777777" w:rsidR="00B33559" w:rsidRPr="009F493A" w:rsidRDefault="00B33559" w:rsidP="0059250B">
            <w:pPr>
              <w:spacing w:after="0" w:line="240" w:lineRule="auto"/>
              <w:jc w:val="center"/>
              <w:rPr>
                <w:rFonts w:ascii="Arial" w:eastAsia="Times New Roman" w:hAnsi="Arial" w:cs="Arial"/>
                <w:lang w:eastAsia="fr-FR"/>
              </w:rPr>
            </w:pPr>
          </w:p>
        </w:tc>
      </w:tr>
      <w:tr w:rsidR="00B33559" w:rsidRPr="009F493A" w14:paraId="46569276" w14:textId="77777777" w:rsidTr="473DC882">
        <w:tc>
          <w:tcPr>
            <w:tcW w:w="3261" w:type="dxa"/>
          </w:tcPr>
          <w:p w14:paraId="79412C64" w14:textId="77777777" w:rsidR="00B33559" w:rsidRPr="009F493A" w:rsidRDefault="00B33559" w:rsidP="0059250B">
            <w:pPr>
              <w:spacing w:after="0" w:line="240" w:lineRule="auto"/>
              <w:jc w:val="center"/>
              <w:rPr>
                <w:rFonts w:ascii="Arial" w:eastAsia="Times New Roman" w:hAnsi="Arial" w:cs="Arial"/>
                <w:lang w:eastAsia="fr-FR"/>
              </w:rPr>
            </w:pPr>
          </w:p>
        </w:tc>
        <w:tc>
          <w:tcPr>
            <w:tcW w:w="1275" w:type="dxa"/>
            <w:vAlign w:val="center"/>
          </w:tcPr>
          <w:p w14:paraId="5450DE14" w14:textId="77777777" w:rsidR="00B33559" w:rsidRPr="009F493A" w:rsidRDefault="00B33559" w:rsidP="0059250B">
            <w:pPr>
              <w:spacing w:after="0" w:line="240" w:lineRule="auto"/>
              <w:jc w:val="center"/>
              <w:rPr>
                <w:rFonts w:ascii="Arial" w:eastAsia="Times New Roman" w:hAnsi="Arial" w:cs="Arial"/>
                <w:lang w:eastAsia="fr-FR"/>
              </w:rPr>
            </w:pPr>
          </w:p>
        </w:tc>
        <w:tc>
          <w:tcPr>
            <w:tcW w:w="1770" w:type="dxa"/>
            <w:vAlign w:val="center"/>
          </w:tcPr>
          <w:p w14:paraId="3D6498E1" w14:textId="213AA7E0" w:rsidR="00B33559" w:rsidRPr="009F493A" w:rsidRDefault="007D0250" w:rsidP="0059250B">
            <w:pPr>
              <w:spacing w:after="0" w:line="240" w:lineRule="auto"/>
              <w:jc w:val="center"/>
              <w:rPr>
                <w:rFonts w:ascii="Arial" w:eastAsia="Times New Roman" w:hAnsi="Arial" w:cs="Arial"/>
                <w:lang w:eastAsia="fr-FR"/>
              </w:rPr>
            </w:pPr>
            <w:r>
              <w:rPr>
                <w:rFonts w:ascii="Arial" w:eastAsia="Times New Roman" w:hAnsi="Arial" w:cs="Arial"/>
                <w:lang w:eastAsia="fr-FR"/>
              </w:rPr>
              <w:t>6</w:t>
            </w:r>
            <w:r w:rsidR="00B33559" w:rsidRPr="009F493A">
              <w:rPr>
                <w:rFonts w:ascii="Arial" w:eastAsia="Times New Roman" w:hAnsi="Arial" w:cs="Arial"/>
                <w:lang w:eastAsia="fr-FR"/>
              </w:rPr>
              <w:t>%</w:t>
            </w:r>
          </w:p>
        </w:tc>
        <w:tc>
          <w:tcPr>
            <w:tcW w:w="2766" w:type="dxa"/>
            <w:vAlign w:val="center"/>
          </w:tcPr>
          <w:p w14:paraId="5749D3FE" w14:textId="77777777" w:rsidR="00B33559" w:rsidRPr="009F493A" w:rsidRDefault="00B33559" w:rsidP="0059250B">
            <w:pPr>
              <w:spacing w:after="0" w:line="240" w:lineRule="auto"/>
              <w:jc w:val="center"/>
              <w:rPr>
                <w:rFonts w:ascii="Arial" w:eastAsia="Times New Roman" w:hAnsi="Arial" w:cs="Arial"/>
                <w:lang w:eastAsia="fr-FR"/>
              </w:rPr>
            </w:pPr>
          </w:p>
        </w:tc>
      </w:tr>
      <w:tr w:rsidR="00B33559" w:rsidRPr="009F493A" w14:paraId="276AC578" w14:textId="77777777" w:rsidTr="473DC882">
        <w:tc>
          <w:tcPr>
            <w:tcW w:w="3261" w:type="dxa"/>
          </w:tcPr>
          <w:p w14:paraId="023D94E2" w14:textId="77777777" w:rsidR="00B33559" w:rsidRPr="009F493A" w:rsidRDefault="00B33559" w:rsidP="0059250B">
            <w:pPr>
              <w:spacing w:after="0" w:line="240" w:lineRule="auto"/>
              <w:jc w:val="center"/>
              <w:rPr>
                <w:rFonts w:ascii="Arial" w:eastAsia="Times New Roman" w:hAnsi="Arial" w:cs="Arial"/>
                <w:lang w:eastAsia="fr-FR"/>
              </w:rPr>
            </w:pPr>
          </w:p>
        </w:tc>
        <w:tc>
          <w:tcPr>
            <w:tcW w:w="1275" w:type="dxa"/>
            <w:vAlign w:val="center"/>
          </w:tcPr>
          <w:p w14:paraId="0F8557AE" w14:textId="77777777" w:rsidR="00B33559" w:rsidRPr="009F493A" w:rsidRDefault="00B33559" w:rsidP="0059250B">
            <w:pPr>
              <w:spacing w:after="0" w:line="240" w:lineRule="auto"/>
              <w:jc w:val="center"/>
              <w:rPr>
                <w:rFonts w:ascii="Arial" w:eastAsia="Times New Roman" w:hAnsi="Arial" w:cs="Arial"/>
                <w:lang w:eastAsia="fr-FR"/>
              </w:rPr>
            </w:pPr>
          </w:p>
        </w:tc>
        <w:tc>
          <w:tcPr>
            <w:tcW w:w="1770" w:type="dxa"/>
            <w:vAlign w:val="center"/>
          </w:tcPr>
          <w:p w14:paraId="09815CD3" w14:textId="586918FA" w:rsidR="00B33559" w:rsidRPr="009F493A" w:rsidRDefault="007D0250" w:rsidP="0059250B">
            <w:pPr>
              <w:spacing w:after="0" w:line="240" w:lineRule="auto"/>
              <w:jc w:val="center"/>
              <w:rPr>
                <w:rFonts w:ascii="Arial" w:eastAsia="Times New Roman" w:hAnsi="Arial" w:cs="Arial"/>
                <w:lang w:eastAsia="fr-FR"/>
              </w:rPr>
            </w:pPr>
            <w:r>
              <w:rPr>
                <w:rFonts w:ascii="Arial" w:eastAsia="Times New Roman" w:hAnsi="Arial" w:cs="Arial"/>
                <w:lang w:eastAsia="fr-FR"/>
              </w:rPr>
              <w:t>6</w:t>
            </w:r>
            <w:r w:rsidR="00B33559" w:rsidRPr="009F493A">
              <w:rPr>
                <w:rFonts w:ascii="Arial" w:eastAsia="Times New Roman" w:hAnsi="Arial" w:cs="Arial"/>
                <w:lang w:eastAsia="fr-FR"/>
              </w:rPr>
              <w:t>%</w:t>
            </w:r>
          </w:p>
        </w:tc>
        <w:tc>
          <w:tcPr>
            <w:tcW w:w="2766" w:type="dxa"/>
            <w:vAlign w:val="center"/>
          </w:tcPr>
          <w:p w14:paraId="42D2AE05" w14:textId="77777777" w:rsidR="00B33559" w:rsidRPr="009F493A" w:rsidRDefault="00B33559" w:rsidP="0059250B">
            <w:pPr>
              <w:spacing w:after="0" w:line="240" w:lineRule="auto"/>
              <w:jc w:val="center"/>
              <w:rPr>
                <w:rFonts w:ascii="Arial" w:eastAsia="Times New Roman" w:hAnsi="Arial" w:cs="Arial"/>
                <w:lang w:eastAsia="fr-FR"/>
              </w:rPr>
            </w:pPr>
          </w:p>
        </w:tc>
      </w:tr>
    </w:tbl>
    <w:p w14:paraId="4626434B" w14:textId="77777777" w:rsidR="005850A5" w:rsidRPr="009F493A" w:rsidRDefault="005850A5" w:rsidP="005850A5">
      <w:pPr>
        <w:spacing w:after="0" w:line="240" w:lineRule="auto"/>
        <w:rPr>
          <w:rFonts w:ascii="Arial" w:eastAsia="Times New Roman" w:hAnsi="Arial" w:cs="Arial"/>
          <w:b/>
          <w:u w:val="single"/>
          <w:lang w:eastAsia="fr-FR"/>
        </w:rPr>
      </w:pPr>
    </w:p>
    <w:p w14:paraId="5719A711" w14:textId="5E07FC04" w:rsidR="005850A5" w:rsidRPr="009F493A" w:rsidRDefault="005850A5" w:rsidP="473DC882">
      <w:pPr>
        <w:spacing w:after="0" w:line="240" w:lineRule="auto"/>
        <w:rPr>
          <w:rFonts w:ascii="Arial" w:eastAsia="Times New Roman" w:hAnsi="Arial" w:cs="Arial"/>
          <w:lang w:eastAsia="fr-FR"/>
        </w:rPr>
      </w:pPr>
      <w:r w:rsidRPr="473DC882">
        <w:rPr>
          <w:rFonts w:ascii="Arial" w:eastAsia="Times New Roman" w:hAnsi="Arial" w:cs="Arial"/>
          <w:lang w:eastAsia="fr-FR"/>
        </w:rPr>
        <w:t>Produit à date et heure demandées ……….</w:t>
      </w:r>
      <w:r w:rsidRPr="473DC882">
        <w:rPr>
          <w:rFonts w:ascii="Wingdings" w:eastAsia="Wingdings" w:hAnsi="Wingdings" w:cs="Wingdings"/>
          <w:lang w:eastAsia="fr-FR"/>
        </w:rPr>
        <w:t>¨</w:t>
      </w:r>
    </w:p>
    <w:p w14:paraId="546BEE4E" w14:textId="0B03C825" w:rsidR="005850A5" w:rsidRPr="009F493A" w:rsidRDefault="005850A5" w:rsidP="005850A5">
      <w:pPr>
        <w:spacing w:after="0" w:line="240" w:lineRule="auto"/>
        <w:rPr>
          <w:rFonts w:ascii="Arial" w:eastAsia="Times New Roman" w:hAnsi="Arial" w:cs="Arial"/>
          <w:lang w:eastAsia="fr-FR"/>
        </w:rPr>
      </w:pPr>
      <w:r w:rsidRPr="473DC882">
        <w:rPr>
          <w:rFonts w:ascii="Arial" w:eastAsia="Times New Roman" w:hAnsi="Arial" w:cs="Arial"/>
          <w:lang w:eastAsia="fr-FR"/>
        </w:rPr>
        <w:t>Produit valable sur toute la période ………..</w:t>
      </w:r>
      <w:r w:rsidR="00B33559" w:rsidRPr="473DC882">
        <w:rPr>
          <w:rFonts w:ascii="Wingdings" w:eastAsia="Wingdings" w:hAnsi="Wingdings" w:cs="Wingdings"/>
          <w:lang w:eastAsia="fr-FR"/>
        </w:rPr>
        <w:t>¨</w:t>
      </w:r>
      <w:r w:rsidR="00B33559" w:rsidRPr="473DC882">
        <w:rPr>
          <w:rFonts w:ascii="Arial" w:eastAsia="Times New Roman" w:hAnsi="Arial" w:cs="Arial"/>
          <w:lang w:eastAsia="fr-FR"/>
        </w:rPr>
        <w:t xml:space="preserve"> </w:t>
      </w:r>
    </w:p>
    <w:p w14:paraId="4BA204AC" w14:textId="77777777" w:rsidR="005850A5" w:rsidRPr="009F493A" w:rsidRDefault="005850A5" w:rsidP="005850A5">
      <w:pPr>
        <w:spacing w:after="0" w:line="240" w:lineRule="auto"/>
        <w:rPr>
          <w:rFonts w:ascii="Arial" w:eastAsia="Times New Roman" w:hAnsi="Arial" w:cs="Arial"/>
          <w:lang w:eastAsia="fr-FR"/>
        </w:rPr>
      </w:pPr>
      <w:r w:rsidRPr="009F493A">
        <w:rPr>
          <w:rFonts w:ascii="Arial" w:eastAsia="Times New Roman" w:hAnsi="Arial" w:cs="Arial"/>
          <w:lang w:eastAsia="fr-FR"/>
        </w:rPr>
        <w:t xml:space="preserve">Produit à date uniquement…………………. </w:t>
      </w:r>
      <w:r w:rsidRPr="009F493A">
        <w:rPr>
          <w:rFonts w:ascii="Wingdings" w:eastAsia="Wingdings" w:hAnsi="Wingdings" w:cs="Wingdings"/>
          <w:lang w:eastAsia="fr-FR"/>
        </w:rPr>
        <w:t>¨</w:t>
      </w:r>
      <w:r w:rsidRPr="009F493A">
        <w:rPr>
          <w:rFonts w:ascii="Arial" w:eastAsia="Times New Roman" w:hAnsi="Arial" w:cs="Arial"/>
          <w:lang w:eastAsia="fr-FR"/>
        </w:rPr>
        <w:t xml:space="preserve"> </w:t>
      </w:r>
    </w:p>
    <w:p w14:paraId="219A0843" w14:textId="77777777" w:rsidR="005850A5" w:rsidRPr="009F493A" w:rsidRDefault="005850A5" w:rsidP="005850A5">
      <w:pPr>
        <w:spacing w:after="0" w:line="240" w:lineRule="auto"/>
        <w:rPr>
          <w:rFonts w:ascii="Arial" w:eastAsia="Times New Roman" w:hAnsi="Arial" w:cs="Arial"/>
          <w:lang w:eastAsia="fr-FR"/>
        </w:rPr>
      </w:pPr>
    </w:p>
    <w:p w14:paraId="2D3BBAA6" w14:textId="77777777" w:rsidR="005850A5" w:rsidRPr="009F493A" w:rsidRDefault="00D2672F" w:rsidP="005850A5">
      <w:pPr>
        <w:spacing w:after="0" w:line="240" w:lineRule="auto"/>
        <w:rPr>
          <w:rFonts w:ascii="Arial" w:eastAsia="Times New Roman" w:hAnsi="Arial" w:cs="Arial"/>
          <w:lang w:eastAsia="fr-FR"/>
        </w:rPr>
      </w:pPr>
      <w:r w:rsidRPr="009F493A">
        <w:rPr>
          <w:rFonts w:ascii="Arial" w:eastAsia="Times New Roman" w:hAnsi="Arial" w:cs="Arial"/>
          <w:lang w:eastAsia="fr-FR"/>
        </w:rPr>
        <w:t>Période de v</w:t>
      </w:r>
      <w:r w:rsidR="005850A5" w:rsidRPr="009F493A">
        <w:rPr>
          <w:rFonts w:ascii="Arial" w:eastAsia="Times New Roman" w:hAnsi="Arial" w:cs="Arial"/>
          <w:lang w:eastAsia="fr-FR"/>
        </w:rPr>
        <w:t>ente autorisée :</w:t>
      </w:r>
      <w:r w:rsidR="00B33559" w:rsidRPr="009F493A">
        <w:rPr>
          <w:rFonts w:ascii="Arial" w:eastAsia="Times New Roman" w:hAnsi="Arial" w:cs="Arial"/>
          <w:lang w:eastAsia="fr-FR"/>
        </w:rPr>
        <w:t> </w:t>
      </w:r>
      <w:r w:rsidR="00B33559" w:rsidRPr="009F493A">
        <w:rPr>
          <w:rFonts w:ascii="Arial" w:hAnsi="Arial" w:cs="Arial"/>
        </w:rPr>
        <w:t>……………………………………………………</w:t>
      </w:r>
      <w:r w:rsidRPr="009F493A">
        <w:rPr>
          <w:rFonts w:ascii="Arial" w:hAnsi="Arial" w:cs="Arial"/>
        </w:rPr>
        <w:t>….</w:t>
      </w:r>
      <w:r w:rsidR="00B33559" w:rsidRPr="009F493A">
        <w:rPr>
          <w:rFonts w:ascii="Arial" w:hAnsi="Arial" w:cs="Arial"/>
        </w:rPr>
        <w:t>…………………</w:t>
      </w:r>
    </w:p>
    <w:p w14:paraId="677430A5" w14:textId="77777777" w:rsidR="005850A5" w:rsidRPr="009F493A" w:rsidRDefault="005850A5" w:rsidP="00933B19">
      <w:pPr>
        <w:rPr>
          <w:rFonts w:ascii="Arial" w:hAnsi="Arial" w:cs="Arial"/>
          <w:b/>
        </w:rPr>
      </w:pPr>
    </w:p>
    <w:p w14:paraId="6F7B0893" w14:textId="77777777" w:rsidR="00EB4E0D" w:rsidRPr="009F493A" w:rsidRDefault="00EB4E0D" w:rsidP="00933B19">
      <w:pPr>
        <w:rPr>
          <w:rFonts w:ascii="Arial" w:hAnsi="Arial" w:cs="Arial"/>
        </w:rPr>
      </w:pPr>
      <w:r w:rsidRPr="009F493A">
        <w:rPr>
          <w:rFonts w:ascii="Arial" w:hAnsi="Arial" w:cs="Arial"/>
          <w:b/>
        </w:rPr>
        <w:t xml:space="preserve">Stock : </w:t>
      </w:r>
      <w:r w:rsidRPr="009F493A">
        <w:rPr>
          <w:rFonts w:ascii="Arial" w:hAnsi="Arial" w:cs="Arial"/>
        </w:rPr>
        <w:t>…………………………………………………………………………………………………………………………………………………………</w:t>
      </w:r>
      <w:r w:rsidR="00E53359">
        <w:rPr>
          <w:rFonts w:ascii="Arial" w:hAnsi="Arial" w:cs="Arial"/>
        </w:rPr>
        <w:t>………………………………………………………………</w:t>
      </w:r>
    </w:p>
    <w:p w14:paraId="5E04D90D" w14:textId="77777777" w:rsidR="00933B19" w:rsidRPr="009F493A" w:rsidRDefault="00933B19" w:rsidP="00933B19">
      <w:pPr>
        <w:rPr>
          <w:rFonts w:ascii="Arial" w:hAnsi="Arial" w:cs="Arial"/>
          <w:b/>
        </w:rPr>
      </w:pPr>
      <w:r w:rsidRPr="009F493A">
        <w:rPr>
          <w:rFonts w:ascii="Arial" w:hAnsi="Arial" w:cs="Arial"/>
          <w:b/>
        </w:rPr>
        <w:t xml:space="preserve">Conditions d’utilisations du billet (préciser, sera inscrit sur le billet) : </w:t>
      </w:r>
    </w:p>
    <w:p w14:paraId="7B07A60E" w14:textId="77777777" w:rsidR="00933B19" w:rsidRPr="009F493A" w:rsidRDefault="00933B19" w:rsidP="00933B19">
      <w:pPr>
        <w:jc w:val="both"/>
        <w:rPr>
          <w:rFonts w:ascii="Arial" w:hAnsi="Arial" w:cs="Arial"/>
          <w:i/>
        </w:rPr>
      </w:pPr>
      <w:r w:rsidRPr="009F493A">
        <w:rPr>
          <w:rFonts w:ascii="Arial" w:hAnsi="Arial" w:cs="Arial"/>
          <w:b/>
          <w:u w:val="single"/>
        </w:rPr>
        <w:t>Exemple à modifier</w:t>
      </w:r>
      <w:r w:rsidRPr="009F493A">
        <w:rPr>
          <w:rFonts w:ascii="Arial" w:hAnsi="Arial" w:cs="Arial"/>
          <w:b/>
        </w:rPr>
        <w:t xml:space="preserve"> : </w:t>
      </w:r>
      <w:r w:rsidRPr="009F493A">
        <w:rPr>
          <w:rFonts w:ascii="Arial" w:hAnsi="Arial" w:cs="Arial"/>
          <w:i/>
        </w:rPr>
        <w:t>Ce billet est valable uniquement pour la date mentionnée ci-dessous. Merci de vous présenter sur le lieu de rendez-vous 5 minutes avant le départ de la balade et de remettre ce billet à l'accompagnateur. Avant de partir en balade, prévoyez des vêtements en fonction de la météo, de bonnes chaussures et de l'eau. L'organisateur se réserve le droit d'annuler la sortie pour des raisons climatiques ou si le nombre de participants est inférieur à 4 personnes. Consultez notre site internet pour retrouver toutes les informations sur votre balade : www.vacances-livradois-forez.com.</w:t>
      </w:r>
    </w:p>
    <w:p w14:paraId="6F7A5B39" w14:textId="77777777" w:rsidR="00865320" w:rsidRPr="009F493A" w:rsidRDefault="00933B19" w:rsidP="00933B19">
      <w:pPr>
        <w:rPr>
          <w:rFonts w:ascii="Arial" w:hAnsi="Arial" w:cs="Arial"/>
        </w:rPr>
      </w:pPr>
      <w:r w:rsidRPr="009F493A">
        <w:rPr>
          <w:rFonts w:ascii="Arial" w:hAnsi="Arial" w:cs="Arial"/>
          <w:b/>
        </w:rPr>
        <w:lastRenderedPageBreak/>
        <w:t>Contact</w:t>
      </w:r>
      <w:r w:rsidR="00865320" w:rsidRPr="009F493A">
        <w:rPr>
          <w:rFonts w:ascii="Arial" w:hAnsi="Arial" w:cs="Arial"/>
          <w:b/>
        </w:rPr>
        <w:t xml:space="preserve"> (</w:t>
      </w:r>
      <w:r w:rsidR="007A059D" w:rsidRPr="009F493A">
        <w:rPr>
          <w:rFonts w:ascii="Arial" w:hAnsi="Arial" w:cs="Arial"/>
          <w:b/>
        </w:rPr>
        <w:t xml:space="preserve">ex : </w:t>
      </w:r>
      <w:r w:rsidR="00865320" w:rsidRPr="009F493A">
        <w:rPr>
          <w:rFonts w:ascii="Arial" w:hAnsi="Arial" w:cs="Arial"/>
          <w:b/>
        </w:rPr>
        <w:t xml:space="preserve">n° portable du guide, sera inscrit sur le billet) : </w:t>
      </w:r>
      <w:r w:rsidR="00865320" w:rsidRPr="009F493A">
        <w:rPr>
          <w:rFonts w:ascii="Arial" w:hAnsi="Arial" w:cs="Arial"/>
        </w:rPr>
        <w:t>………………………………………………………………………………………………………………………………………………………………………..…</w:t>
      </w:r>
      <w:r w:rsidR="00E53359">
        <w:rPr>
          <w:rFonts w:ascii="Arial" w:hAnsi="Arial" w:cs="Arial"/>
        </w:rPr>
        <w:t>…………………………………………….</w:t>
      </w:r>
    </w:p>
    <w:p w14:paraId="440A8887" w14:textId="77777777" w:rsidR="00737607" w:rsidRPr="009F493A" w:rsidRDefault="00737607" w:rsidP="00933B19">
      <w:pPr>
        <w:rPr>
          <w:rFonts w:ascii="Arial" w:hAnsi="Arial" w:cs="Arial"/>
          <w:b/>
        </w:rPr>
      </w:pPr>
      <w:r w:rsidRPr="009F493A">
        <w:rPr>
          <w:rFonts w:ascii="Arial" w:hAnsi="Arial" w:cs="Arial"/>
          <w:b/>
        </w:rPr>
        <w:t>Site internet (Si fourniture d’un widget de vente en ligne) :</w:t>
      </w:r>
    </w:p>
    <w:p w14:paraId="63246F65" w14:textId="77777777" w:rsidR="00737607" w:rsidRPr="009F493A" w:rsidRDefault="00737607" w:rsidP="00737607">
      <w:pPr>
        <w:rPr>
          <w:rFonts w:ascii="Arial" w:hAnsi="Arial" w:cs="Arial"/>
        </w:rPr>
      </w:pPr>
      <w:r w:rsidRPr="009F493A">
        <w:rPr>
          <w:rFonts w:ascii="Arial" w:hAnsi="Arial" w:cs="Arial"/>
        </w:rPr>
        <w:t>……………………………………………………………………………………………………………………………………………………………………………</w:t>
      </w:r>
      <w:r w:rsidR="00E53359">
        <w:rPr>
          <w:rFonts w:ascii="Arial" w:hAnsi="Arial" w:cs="Arial"/>
        </w:rPr>
        <w:t>……………………………………………</w:t>
      </w:r>
    </w:p>
    <w:p w14:paraId="07D2530E" w14:textId="77777777" w:rsidR="00737607" w:rsidRPr="009F493A" w:rsidRDefault="00737607" w:rsidP="00737607">
      <w:pPr>
        <w:rPr>
          <w:rFonts w:ascii="Arial" w:hAnsi="Arial" w:cs="Arial"/>
          <w:b/>
        </w:rPr>
      </w:pPr>
      <w:r w:rsidRPr="009F493A">
        <w:rPr>
          <w:rFonts w:ascii="Arial" w:hAnsi="Arial" w:cs="Arial"/>
          <w:b/>
        </w:rPr>
        <w:t xml:space="preserve">Contrôle d’accès (si contrôle du QRcode du billet) : </w:t>
      </w:r>
    </w:p>
    <w:p w14:paraId="2AC90000" w14:textId="77777777" w:rsidR="00737607" w:rsidRPr="009F493A" w:rsidRDefault="00737607" w:rsidP="00737607">
      <w:pPr>
        <w:rPr>
          <w:rFonts w:ascii="Arial" w:hAnsi="Arial" w:cs="Arial"/>
        </w:rPr>
      </w:pPr>
      <w:r w:rsidRPr="009F493A">
        <w:rPr>
          <w:rFonts w:ascii="Arial" w:hAnsi="Arial" w:cs="Arial"/>
        </w:rPr>
        <w:t>……………………………………………………………………………………………………………………………………………………………………………</w:t>
      </w:r>
      <w:r w:rsidR="00E53359">
        <w:rPr>
          <w:rFonts w:ascii="Arial" w:hAnsi="Arial" w:cs="Arial"/>
        </w:rPr>
        <w:t>……………………………………………</w:t>
      </w:r>
    </w:p>
    <w:p w14:paraId="7C11D783" w14:textId="77777777" w:rsidR="009711FF" w:rsidRPr="009F493A" w:rsidRDefault="007A059D" w:rsidP="00933B19">
      <w:pPr>
        <w:rPr>
          <w:rFonts w:ascii="Arial" w:hAnsi="Arial" w:cs="Arial"/>
          <w:b/>
        </w:rPr>
      </w:pPr>
      <w:r w:rsidRPr="009F493A">
        <w:rPr>
          <w:rFonts w:ascii="Wingdings" w:eastAsia="Wingdings" w:hAnsi="Wingdings" w:cs="Wingdings"/>
          <w:b/>
        </w:rPr>
        <w:t>o</w:t>
      </w:r>
      <w:r w:rsidR="00865320" w:rsidRPr="009F493A">
        <w:rPr>
          <w:rFonts w:ascii="Arial" w:hAnsi="Arial" w:cs="Arial"/>
          <w:b/>
        </w:rPr>
        <w:t xml:space="preserve">   </w:t>
      </w:r>
      <w:r w:rsidR="009711FF" w:rsidRPr="009F493A">
        <w:rPr>
          <w:rFonts w:ascii="Arial" w:hAnsi="Arial" w:cs="Arial"/>
          <w:b/>
        </w:rPr>
        <w:t>Fournir 1 à 2 photos</w:t>
      </w:r>
      <w:r w:rsidR="00933B19" w:rsidRPr="009F493A">
        <w:rPr>
          <w:rFonts w:ascii="Arial" w:hAnsi="Arial" w:cs="Arial"/>
          <w:b/>
        </w:rPr>
        <w:t xml:space="preserve"> en format paysage, de bonne qualité et libre de droit</w:t>
      </w:r>
    </w:p>
    <w:p w14:paraId="5385C2C9" w14:textId="77777777" w:rsidR="007A059D" w:rsidRPr="009F493A" w:rsidRDefault="007A059D" w:rsidP="00933B19">
      <w:pPr>
        <w:rPr>
          <w:rStyle w:val="Lienhypertexte"/>
          <w:rFonts w:ascii="Arial" w:hAnsi="Arial" w:cs="Arial"/>
          <w:color w:val="auto"/>
          <w:u w:val="none"/>
          <w:shd w:val="clear" w:color="auto" w:fill="FFFFFF"/>
        </w:rPr>
      </w:pPr>
      <w:r w:rsidRPr="009F493A">
        <w:rPr>
          <w:rFonts w:ascii="Wingdings" w:eastAsia="Wingdings" w:hAnsi="Wingdings" w:cs="Wingdings"/>
          <w:b/>
        </w:rPr>
        <w:t>o</w:t>
      </w:r>
      <w:r w:rsidRPr="009F493A">
        <w:rPr>
          <w:rFonts w:ascii="Arial" w:hAnsi="Arial" w:cs="Arial"/>
          <w:b/>
        </w:rPr>
        <w:t xml:space="preserve">   Avoir fourni les informations à son bureau d’information touristique de proximité, celui de </w:t>
      </w:r>
      <w:r w:rsidRPr="009F493A">
        <w:rPr>
          <w:rFonts w:ascii="Arial" w:hAnsi="Arial" w:cs="Arial"/>
        </w:rPr>
        <w:t>…………………………………</w:t>
      </w:r>
      <w:r w:rsidRPr="009F493A">
        <w:rPr>
          <w:rFonts w:ascii="Arial" w:hAnsi="Arial" w:cs="Arial"/>
          <w:b/>
        </w:rPr>
        <w:t xml:space="preserve">via le formulaire en ligne : </w:t>
      </w:r>
      <w:hyperlink r:id="rId11" w:history="1">
        <w:r w:rsidRPr="009F493A">
          <w:rPr>
            <w:rStyle w:val="Lienhypertexte"/>
            <w:rFonts w:ascii="Arial" w:hAnsi="Arial" w:cs="Arial"/>
            <w:color w:val="auto"/>
            <w:u w:val="none"/>
            <w:shd w:val="clear" w:color="auto" w:fill="FFFFFF"/>
          </w:rPr>
          <w:t>http://www.vacances-livradois-forez.com/sejourner/sortir/saisir-une-manifestation/</w:t>
        </w:r>
      </w:hyperlink>
      <w:r w:rsidRPr="009F493A">
        <w:rPr>
          <w:rStyle w:val="Lienhypertexte"/>
          <w:rFonts w:ascii="Arial" w:hAnsi="Arial" w:cs="Arial"/>
          <w:color w:val="auto"/>
          <w:u w:val="none"/>
          <w:shd w:val="clear" w:color="auto" w:fill="FFFFFF"/>
        </w:rPr>
        <w:t xml:space="preserve"> </w:t>
      </w:r>
    </w:p>
    <w:p w14:paraId="4D8E7F25" w14:textId="77777777" w:rsidR="00086C1C" w:rsidRPr="009F493A" w:rsidRDefault="007A059D" w:rsidP="00933B19">
      <w:pPr>
        <w:rPr>
          <w:rFonts w:ascii="Arial" w:hAnsi="Arial" w:cs="Arial"/>
          <w:b/>
          <w:sz w:val="24"/>
        </w:rPr>
      </w:pPr>
      <w:r w:rsidRPr="00E53359">
        <w:rPr>
          <w:rFonts w:ascii="Arial" w:hAnsi="Arial" w:cs="Arial"/>
          <w:b/>
          <w:u w:val="single"/>
        </w:rPr>
        <w:t>Exemple de billet acheté en ligne</w:t>
      </w:r>
      <w:r w:rsidRPr="009F493A">
        <w:rPr>
          <w:rFonts w:ascii="Arial" w:hAnsi="Arial" w:cs="Arial"/>
          <w:b/>
        </w:rPr>
        <w:t> :</w:t>
      </w:r>
      <w:r w:rsidRPr="009F493A">
        <w:rPr>
          <w:rFonts w:ascii="Arial" w:hAnsi="Arial" w:cs="Arial"/>
          <w:b/>
          <w:sz w:val="24"/>
        </w:rPr>
        <w:t xml:space="preserve"> </w:t>
      </w:r>
      <w:r w:rsidRPr="009F493A">
        <w:rPr>
          <w:rFonts w:ascii="Arial" w:hAnsi="Arial" w:cs="Arial"/>
          <w:noProof/>
          <w:lang w:eastAsia="fr-FR"/>
        </w:rPr>
        <w:drawing>
          <wp:inline distT="0" distB="0" distL="0" distR="0" wp14:anchorId="03E7213A" wp14:editId="54F26943">
            <wp:extent cx="5897644" cy="4167938"/>
            <wp:effectExtent l="0" t="0" r="825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897644" cy="4167938"/>
                    </a:xfrm>
                    <a:prstGeom prst="rect">
                      <a:avLst/>
                    </a:prstGeom>
                    <a:ln>
                      <a:noFill/>
                    </a:ln>
                    <a:extLst>
                      <a:ext uri="{53640926-AAD7-44D8-BBD7-CCE9431645EC}">
                        <a14:shadowObscured xmlns:a14="http://schemas.microsoft.com/office/drawing/2010/main"/>
                      </a:ext>
                    </a:extLst>
                  </pic:spPr>
                </pic:pic>
              </a:graphicData>
            </a:graphic>
          </wp:inline>
        </w:drawing>
      </w:r>
    </w:p>
    <w:p w14:paraId="6EB09E62" w14:textId="77777777" w:rsidR="00086C1C" w:rsidRPr="009F493A" w:rsidRDefault="00086C1C" w:rsidP="00086C1C">
      <w:pPr>
        <w:spacing w:after="0" w:line="240" w:lineRule="auto"/>
        <w:jc w:val="both"/>
        <w:rPr>
          <w:rFonts w:ascii="Arial" w:eastAsia="Times New Roman" w:hAnsi="Arial" w:cs="Arial"/>
          <w:i/>
          <w:lang w:eastAsia="fr-FR"/>
        </w:rPr>
      </w:pPr>
      <w:r w:rsidRPr="009F493A">
        <w:rPr>
          <w:rFonts w:ascii="Arial" w:eastAsia="Times New Roman" w:hAnsi="Arial" w:cs="Arial"/>
          <w:i/>
          <w:lang w:eastAsia="fr-FR"/>
        </w:rPr>
        <w:t>Signatures précédées de la mention « Lu et approuvé »</w:t>
      </w:r>
    </w:p>
    <w:p w14:paraId="08B8FDAE" w14:textId="77777777" w:rsidR="00086C1C" w:rsidRPr="009F493A" w:rsidRDefault="00086C1C" w:rsidP="00933B19">
      <w:pPr>
        <w:rPr>
          <w:rFonts w:ascii="Arial" w:hAnsi="Arial" w:cs="Arial"/>
          <w:b/>
          <w:sz w:val="24"/>
        </w:rPr>
      </w:pPr>
    </w:p>
    <w:sectPr w:rsidR="00086C1C" w:rsidRPr="009F493A" w:rsidSect="00DC370A">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46E4" w14:textId="77777777" w:rsidR="008913D1" w:rsidRDefault="008913D1" w:rsidP="00DC370A">
      <w:pPr>
        <w:spacing w:after="0" w:line="240" w:lineRule="auto"/>
      </w:pPr>
      <w:r>
        <w:separator/>
      </w:r>
    </w:p>
  </w:endnote>
  <w:endnote w:type="continuationSeparator" w:id="0">
    <w:p w14:paraId="1C607F7D" w14:textId="77777777" w:rsidR="008913D1" w:rsidRDefault="008913D1" w:rsidP="00DC370A">
      <w:pPr>
        <w:spacing w:after="0" w:line="240" w:lineRule="auto"/>
      </w:pPr>
      <w:r>
        <w:continuationSeparator/>
      </w:r>
    </w:p>
  </w:endnote>
  <w:endnote w:type="continuationNotice" w:id="1">
    <w:p w14:paraId="4FE9D49F" w14:textId="77777777" w:rsidR="001C0C82" w:rsidRDefault="001C0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CD34" w14:textId="77777777" w:rsidR="008913D1" w:rsidRDefault="008913D1" w:rsidP="00DC370A">
      <w:pPr>
        <w:spacing w:after="0" w:line="240" w:lineRule="auto"/>
      </w:pPr>
      <w:r>
        <w:separator/>
      </w:r>
    </w:p>
  </w:footnote>
  <w:footnote w:type="continuationSeparator" w:id="0">
    <w:p w14:paraId="58DBA414" w14:textId="77777777" w:rsidR="008913D1" w:rsidRDefault="008913D1" w:rsidP="00DC370A">
      <w:pPr>
        <w:spacing w:after="0" w:line="240" w:lineRule="auto"/>
      </w:pPr>
      <w:r>
        <w:continuationSeparator/>
      </w:r>
    </w:p>
  </w:footnote>
  <w:footnote w:type="continuationNotice" w:id="1">
    <w:p w14:paraId="5E98AB28" w14:textId="77777777" w:rsidR="001C0C82" w:rsidRDefault="001C0C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D9"/>
    <w:rsid w:val="00037B1B"/>
    <w:rsid w:val="00086C1C"/>
    <w:rsid w:val="000A18ED"/>
    <w:rsid w:val="0014037D"/>
    <w:rsid w:val="001C0C82"/>
    <w:rsid w:val="001F5D3B"/>
    <w:rsid w:val="0029432D"/>
    <w:rsid w:val="00374AC8"/>
    <w:rsid w:val="003A6AF0"/>
    <w:rsid w:val="003B578E"/>
    <w:rsid w:val="00406EC9"/>
    <w:rsid w:val="004938B8"/>
    <w:rsid w:val="00517207"/>
    <w:rsid w:val="005850A5"/>
    <w:rsid w:val="0059250B"/>
    <w:rsid w:val="005E4893"/>
    <w:rsid w:val="00685E5D"/>
    <w:rsid w:val="006D53AB"/>
    <w:rsid w:val="00737607"/>
    <w:rsid w:val="00781C75"/>
    <w:rsid w:val="007A059D"/>
    <w:rsid w:val="007D0250"/>
    <w:rsid w:val="00865320"/>
    <w:rsid w:val="008913D1"/>
    <w:rsid w:val="008D0F88"/>
    <w:rsid w:val="008E0A91"/>
    <w:rsid w:val="008E7B17"/>
    <w:rsid w:val="0090101F"/>
    <w:rsid w:val="00933B19"/>
    <w:rsid w:val="009711FF"/>
    <w:rsid w:val="009E3288"/>
    <w:rsid w:val="009F493A"/>
    <w:rsid w:val="00AD08E9"/>
    <w:rsid w:val="00B10F99"/>
    <w:rsid w:val="00B33559"/>
    <w:rsid w:val="00BB7B06"/>
    <w:rsid w:val="00BE0B6D"/>
    <w:rsid w:val="00BE40CC"/>
    <w:rsid w:val="00C034D9"/>
    <w:rsid w:val="00CE2183"/>
    <w:rsid w:val="00D2672F"/>
    <w:rsid w:val="00DC370A"/>
    <w:rsid w:val="00DF34A8"/>
    <w:rsid w:val="00E53359"/>
    <w:rsid w:val="00E643EE"/>
    <w:rsid w:val="00EB4E0D"/>
    <w:rsid w:val="00ED57D3"/>
    <w:rsid w:val="00F045D3"/>
    <w:rsid w:val="0E3146A4"/>
    <w:rsid w:val="16802088"/>
    <w:rsid w:val="25C567D0"/>
    <w:rsid w:val="33FDB919"/>
    <w:rsid w:val="37E00DD0"/>
    <w:rsid w:val="38B3F43A"/>
    <w:rsid w:val="3A786DD7"/>
    <w:rsid w:val="3BEFA2A1"/>
    <w:rsid w:val="473DC882"/>
    <w:rsid w:val="4B65D859"/>
    <w:rsid w:val="6421347D"/>
    <w:rsid w:val="694DEB39"/>
    <w:rsid w:val="794B0BB5"/>
    <w:rsid w:val="7BCC2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2494"/>
  <w15:docId w15:val="{18982733-F068-49CC-B5CD-9571A77C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A059D"/>
    <w:rPr>
      <w:color w:val="0000FF"/>
      <w:u w:val="single"/>
    </w:rPr>
  </w:style>
  <w:style w:type="paragraph" w:styleId="Textedebulles">
    <w:name w:val="Balloon Text"/>
    <w:basedOn w:val="Normal"/>
    <w:link w:val="TextedebullesCar"/>
    <w:uiPriority w:val="99"/>
    <w:semiHidden/>
    <w:unhideWhenUsed/>
    <w:rsid w:val="007A05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59D"/>
    <w:rPr>
      <w:rFonts w:ascii="Tahoma" w:hAnsi="Tahoma" w:cs="Tahoma"/>
      <w:sz w:val="16"/>
      <w:szCs w:val="16"/>
    </w:rPr>
  </w:style>
  <w:style w:type="paragraph" w:styleId="En-tte">
    <w:name w:val="header"/>
    <w:basedOn w:val="Normal"/>
    <w:link w:val="En-tteCar"/>
    <w:uiPriority w:val="99"/>
    <w:unhideWhenUsed/>
    <w:rsid w:val="00DC370A"/>
    <w:pPr>
      <w:tabs>
        <w:tab w:val="center" w:pos="4536"/>
        <w:tab w:val="right" w:pos="9072"/>
      </w:tabs>
      <w:spacing w:after="0" w:line="240" w:lineRule="auto"/>
    </w:pPr>
  </w:style>
  <w:style w:type="character" w:customStyle="1" w:styleId="En-tteCar">
    <w:name w:val="En-tête Car"/>
    <w:basedOn w:val="Policepardfaut"/>
    <w:link w:val="En-tte"/>
    <w:uiPriority w:val="99"/>
    <w:rsid w:val="00DC370A"/>
  </w:style>
  <w:style w:type="paragraph" w:styleId="Pieddepage">
    <w:name w:val="footer"/>
    <w:basedOn w:val="Normal"/>
    <w:link w:val="PieddepageCar"/>
    <w:uiPriority w:val="99"/>
    <w:unhideWhenUsed/>
    <w:rsid w:val="00DC37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cances-livradois-forez.com/sejourner/sortir/saisir-une-manifestat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fdfee63-8864-44bf-b0bb-583e0b5c5898" xsi:nil="true"/>
    <Cr_x00e9_ditphoto xmlns="cfdfee63-8864-44bf-b0bb-583e0b5c5898" xsi:nil="true"/>
    <PublishingExpirationDate xmlns="http://schemas.microsoft.com/sharepoint/v3" xsi:nil="true"/>
    <PublishingStartDate xmlns="http://schemas.microsoft.com/sharepoint/v3" xsi:nil="true"/>
    <lcf76f155ced4ddcb4097134ff3c332f xmlns="cfdfee63-8864-44bf-b0bb-583e0b5c5898">
      <Terms xmlns="http://schemas.microsoft.com/office/infopath/2007/PartnerControls"/>
    </lcf76f155ced4ddcb4097134ff3c332f>
    <TaxCatchAll xmlns="e7c44373-3c1e-4ead-bf87-19b863c9e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2" ma:contentTypeDescription="Crée un document." ma:contentTypeScope="" ma:versionID="5f581786b91f90d0c45ceb72fe2a24ac">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2e4d37823ac131f21b52221b01683b6c"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0BE5-EDA5-499B-A38A-1FB8BC205D57}">
  <ds:schemaRefs>
    <ds:schemaRef ds:uri="http://schemas.microsoft.com/office/2006/metadata/properties"/>
    <ds:schemaRef ds:uri="http://schemas.microsoft.com/office/infopath/2007/PartnerControls"/>
    <ds:schemaRef ds:uri="cfdfee63-8864-44bf-b0bb-583e0b5c5898"/>
    <ds:schemaRef ds:uri="http://schemas.microsoft.com/sharepoint/v3"/>
    <ds:schemaRef ds:uri="e7c44373-3c1e-4ead-bf87-19b863c9e213"/>
  </ds:schemaRefs>
</ds:datastoreItem>
</file>

<file path=customXml/itemProps2.xml><?xml version="1.0" encoding="utf-8"?>
<ds:datastoreItem xmlns:ds="http://schemas.openxmlformats.org/officeDocument/2006/customXml" ds:itemID="{E38293A6-E946-4172-BEE0-BFD08A3223CB}">
  <ds:schemaRefs>
    <ds:schemaRef ds:uri="http://schemas.microsoft.com/sharepoint/v3/contenttype/forms"/>
  </ds:schemaRefs>
</ds:datastoreItem>
</file>

<file path=customXml/itemProps3.xml><?xml version="1.0" encoding="utf-8"?>
<ds:datastoreItem xmlns:ds="http://schemas.openxmlformats.org/officeDocument/2006/customXml" ds:itemID="{215BE549-8696-4363-8755-5E70C29E4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dfee63-8864-44bf-b0bb-583e0b5c5898"/>
    <ds:schemaRef ds:uri="e7c44373-3c1e-4ead-bf87-19b863c9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3489</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 CORNEE</cp:lastModifiedBy>
  <cp:revision>9</cp:revision>
  <cp:lastPrinted>2019-04-25T15:18:00Z</cp:lastPrinted>
  <dcterms:created xsi:type="dcterms:W3CDTF">2020-04-03T14:56:00Z</dcterms:created>
  <dcterms:modified xsi:type="dcterms:W3CDTF">2024-01-04T16:28:00Z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0x010100793354154EA00345B6A65E7685321A99</vt:lpwstr>
  </property>
  <property fmtid="{D5CDD505-2E9C-101B-9397-08002B2CF9AE}" pid="3" name="MediaServiceImageTags">
    <vt:lpwstr/>
  </property>
</Properties>
</file>